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86" w:rsidRPr="009D3286" w:rsidRDefault="009D3286" w:rsidP="009D32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286">
        <w:rPr>
          <w:rFonts w:ascii="Times New Roman" w:hAnsi="Times New Roman" w:cs="Times New Roman"/>
          <w:b/>
          <w:sz w:val="36"/>
          <w:szCs w:val="36"/>
        </w:rPr>
        <w:t>План мероприятий по формированию безопасного поведения учащихся</w:t>
      </w:r>
    </w:p>
    <w:p w:rsidR="009D3286" w:rsidRPr="009D3286" w:rsidRDefault="009D3286" w:rsidP="009D3286">
      <w:pPr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 </w:t>
      </w:r>
    </w:p>
    <w:p w:rsidR="009D3286" w:rsidRPr="009D3286" w:rsidRDefault="009D3286" w:rsidP="009D3286">
      <w:pPr>
        <w:jc w:val="both"/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9D3286" w:rsidRPr="009D3286" w:rsidRDefault="009D3286" w:rsidP="009D3286">
      <w:pPr>
        <w:jc w:val="both"/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i/>
          <w:iCs/>
          <w:sz w:val="28"/>
          <w:szCs w:val="28"/>
        </w:rPr>
        <w:t>Задачи воспитательной деятельности:</w:t>
      </w:r>
    </w:p>
    <w:p w:rsidR="009D3286" w:rsidRPr="009D3286" w:rsidRDefault="009D3286" w:rsidP="009D3286">
      <w:pPr>
        <w:jc w:val="both"/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Формирование основ обеспечения безопасности жизнедеятельности через различные формы воспитывающей деятельности.</w:t>
      </w:r>
    </w:p>
    <w:p w:rsidR="009D3286" w:rsidRPr="009D3286" w:rsidRDefault="009D3286" w:rsidP="009D3286">
      <w:pPr>
        <w:jc w:val="both"/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Совершенствование форм и методов пропаганды правил безопасности жизнедеятельности.</w:t>
      </w:r>
    </w:p>
    <w:p w:rsidR="009D3286" w:rsidRPr="009D3286" w:rsidRDefault="009D3286" w:rsidP="009D3286">
      <w:pPr>
        <w:jc w:val="both"/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Обучение учащихся, выработка практических навыков поведения в чрезвычайных ситуациях.</w:t>
      </w:r>
    </w:p>
    <w:p w:rsidR="009D3286" w:rsidRPr="009D3286" w:rsidRDefault="009D3286" w:rsidP="009D3286">
      <w:pPr>
        <w:jc w:val="both"/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Формирование у учащихся устойчивых навыков соблюдения и выполнения правил безопасного поведения.</w:t>
      </w:r>
    </w:p>
    <w:p w:rsidR="009D3286" w:rsidRPr="009D3286" w:rsidRDefault="009D3286" w:rsidP="009D3286">
      <w:pPr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700" w:type="dxa"/>
        <w:tblCellSpacing w:w="15" w:type="dxa"/>
        <w:tblInd w:w="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3"/>
        <w:gridCol w:w="1277"/>
        <w:gridCol w:w="1916"/>
        <w:gridCol w:w="2404"/>
      </w:tblGrid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Классы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Ответственные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3286" w:rsidRPr="009D3286" w:rsidTr="00243155">
        <w:trPr>
          <w:tblCellSpacing w:w="15" w:type="dxa"/>
        </w:trPr>
        <w:tc>
          <w:tcPr>
            <w:tcW w:w="1060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безопасного поведения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Инструктивные беседы «Моя безопасность в школе»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Беседа «Мы – дежурный класс»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Беседа «Основы безопасного поведения во время классных, общешкольных мероприятий»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Дежурство класса по графику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По графику мероприятий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3286" w:rsidRPr="009D3286" w:rsidTr="00243155">
        <w:trPr>
          <w:tblCellSpacing w:w="15" w:type="dxa"/>
        </w:trPr>
        <w:tc>
          <w:tcPr>
            <w:tcW w:w="1060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безопасность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в рамках занятий по ОБЖ о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терроризме</w:t>
            </w:r>
            <w:proofErr w:type="gramEnd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 и экстремизме, о последствиях таких замыслов и акций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Встречи учащихся с представителями правоохранительных органов «Уголовная ответственность за ложные сообщения об угрозе теракта – «телефонный терроризм», «Уголовная ответственность за участие в действиях экстремистской направленности»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Беседы, </w:t>
            </w:r>
            <w:proofErr w:type="spellStart"/>
            <w:r w:rsidRPr="009D328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видеоуроки</w:t>
            </w:r>
            <w:proofErr w:type="spellEnd"/>
            <w:r w:rsidRPr="009D328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, встречи со специалистами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«Правила нашей безопасности в школе»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«Терроризм – угроза обществу»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«Телефонный терроризм, в чем его опасность»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«Международный терроризм – глобальная проблема человечества»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Зам директора по ВР, классные руководители,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 «Действия в условиях теракта»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классные руководители</w:t>
            </w:r>
          </w:p>
        </w:tc>
      </w:tr>
      <w:tr w:rsidR="009D3286" w:rsidRPr="009D3286" w:rsidTr="00243155">
        <w:trPr>
          <w:tblCellSpacing w:w="15" w:type="dxa"/>
        </w:trPr>
        <w:tc>
          <w:tcPr>
            <w:tcW w:w="1060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эвакуации  в случае возникновения пожара, чрезвычайных ситуаций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По плану ГО и ЧС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Встречи с работниками МЧС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Беседы-инструктажи «Поведение в случае возникновения пожара», «Правила поведения в лесу, на приусадебном участке в пожароопасный период»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«Оказание первой медицинской помощи пострадавшим»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классные руководители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Участие в  конкурсах по противопожарной тематике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D3286" w:rsidRPr="009D3286" w:rsidTr="00243155">
        <w:trPr>
          <w:tblCellSpacing w:w="15" w:type="dxa"/>
        </w:trPr>
        <w:tc>
          <w:tcPr>
            <w:tcW w:w="1060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«Пешеход. Пассажир. </w:t>
            </w:r>
            <w:r w:rsidRPr="009D3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Водитель»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Pr="009D3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 директора по ВР, классные </w:t>
            </w:r>
            <w:r w:rsidRPr="009D3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Встречи с сотрудниками ГИБДД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Беседы по правилам безопасного поведения на транспорте, дорогах во время каникул в рамках занятий по ОБЖ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Участие в  творческих конкурсах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3155" w:rsidRPr="009D3286" w:rsidTr="00243155">
        <w:trPr>
          <w:tblCellSpacing w:w="15" w:type="dxa"/>
        </w:trPr>
        <w:tc>
          <w:tcPr>
            <w:tcW w:w="4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часы, </w:t>
            </w:r>
            <w:proofErr w:type="spellStart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«Дорога в школу»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«Знай правила движения как таблицу умножения»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«Мы – пассажиры»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«Я – велосипедист»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«Ответственность за нарушение правил дорожного движения»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«Моя карта безопасного маршрута в школу»</w:t>
            </w:r>
          </w:p>
        </w:tc>
        <w:tc>
          <w:tcPr>
            <w:tcW w:w="1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6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классного руководителя</w:t>
            </w:r>
          </w:p>
        </w:tc>
        <w:tc>
          <w:tcPr>
            <w:tcW w:w="2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9D3286" w:rsidRPr="009D3286" w:rsidRDefault="009D3286" w:rsidP="009D3286">
      <w:pPr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 </w:t>
      </w:r>
    </w:p>
    <w:p w:rsidR="009D3286" w:rsidRPr="009D3286" w:rsidRDefault="009D3286" w:rsidP="009D3286">
      <w:pPr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 </w:t>
      </w:r>
    </w:p>
    <w:p w:rsidR="009D3286" w:rsidRPr="009D3286" w:rsidRDefault="009D3286" w:rsidP="009D3286">
      <w:pPr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 </w:t>
      </w:r>
    </w:p>
    <w:p w:rsidR="00E54F10" w:rsidRDefault="00E54F10" w:rsidP="009D3286">
      <w:pPr>
        <w:rPr>
          <w:rFonts w:ascii="Times New Roman" w:hAnsi="Times New Roman" w:cs="Times New Roman"/>
          <w:sz w:val="28"/>
          <w:szCs w:val="28"/>
        </w:rPr>
      </w:pPr>
    </w:p>
    <w:p w:rsidR="009D3286" w:rsidRPr="009D3286" w:rsidRDefault="009D3286" w:rsidP="009D3286">
      <w:pPr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lastRenderedPageBreak/>
        <w:t>Информация о проведенных мероприятиях в рамках месячника пожарной безопасности</w:t>
      </w:r>
    </w:p>
    <w:tbl>
      <w:tblPr>
        <w:tblW w:w="8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2380"/>
        <w:gridCol w:w="1644"/>
        <w:gridCol w:w="1660"/>
        <w:gridCol w:w="1998"/>
      </w:tblGrid>
      <w:tr w:rsidR="00E54F10" w:rsidRPr="009D3286" w:rsidTr="00243155">
        <w:trPr>
          <w:trHeight w:val="1146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54F10" w:rsidRPr="009D3286" w:rsidTr="00243155">
        <w:trPr>
          <w:trHeight w:val="203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«Огонь наш друг или враг!?» беседа-презентация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E54F10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28.04.19</w:t>
            </w:r>
            <w:r w:rsidR="009D3286" w:rsidRPr="009D32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Ученики 5 класса – 20 чел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Ученики 11 класса -2 чел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Ученики 11 класса, классные руководители</w:t>
            </w:r>
          </w:p>
        </w:tc>
      </w:tr>
      <w:tr w:rsidR="00E54F10" w:rsidRPr="009D3286" w:rsidTr="00243155">
        <w:trPr>
          <w:trHeight w:val="1443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«Будь осторожен! Не шали с огнем!»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E54F10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13.05.19</w:t>
            </w:r>
            <w:r w:rsidR="009D3286" w:rsidRPr="009D32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Ученики 6 класса 15 чел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F10" w:rsidRPr="009D3286" w:rsidTr="00243155">
        <w:trPr>
          <w:trHeight w:val="116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«Пожароопасные предметы»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E54F10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12.05.19</w:t>
            </w:r>
            <w:r w:rsidR="009D3286" w:rsidRPr="009D32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Ученики 4 класса -18 чел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4F10" w:rsidRPr="009D3286" w:rsidTr="00243155">
        <w:trPr>
          <w:trHeight w:val="1707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«Пожарный </w:t>
            </w:r>
            <w:proofErr w:type="gramStart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ерой, он с огнем вступает в бой»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E54F10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5.05.19</w:t>
            </w:r>
            <w:r w:rsidR="009D3286" w:rsidRPr="009D32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Ученики 2-4 классов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38 чел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286" w:rsidRPr="009D3286" w:rsidRDefault="009D3286" w:rsidP="009D3286">
      <w:pPr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 </w:t>
      </w:r>
    </w:p>
    <w:p w:rsidR="009D3286" w:rsidRPr="009D3286" w:rsidRDefault="009D3286" w:rsidP="009D3286">
      <w:pPr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 </w:t>
      </w:r>
    </w:p>
    <w:p w:rsidR="009D3286" w:rsidRPr="009D3286" w:rsidRDefault="009D3286" w:rsidP="009D3286">
      <w:pPr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  <w:shd w:val="clear" w:color="auto" w:fill="FFFFFF"/>
        </w:rPr>
        <w:t>  Информация  о  проведении  профилактических мероприятий   по правилам безопасного поведения детей </w:t>
      </w:r>
    </w:p>
    <w:p w:rsidR="009D3286" w:rsidRPr="009D3286" w:rsidRDefault="009D3286" w:rsidP="009D3286">
      <w:pPr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водных объектах в зимний период</w:t>
      </w:r>
    </w:p>
    <w:tbl>
      <w:tblPr>
        <w:tblW w:w="7980" w:type="dxa"/>
        <w:tblCellSpacing w:w="1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3"/>
        <w:gridCol w:w="2245"/>
        <w:gridCol w:w="3282"/>
      </w:tblGrid>
      <w:tr w:rsidR="009D3286" w:rsidRPr="009D3286" w:rsidTr="009D3286">
        <w:trPr>
          <w:tblCellSpacing w:w="15" w:type="dxa"/>
        </w:trPr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9D3286" w:rsidRPr="009D3286" w:rsidTr="009D3286">
        <w:trPr>
          <w:tblCellSpacing w:w="15" w:type="dxa"/>
        </w:trPr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«Безопасное поведение на водных объектах зимой»  5 класс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17 чел</w:t>
            </w:r>
          </w:p>
        </w:tc>
      </w:tr>
      <w:tr w:rsidR="009D3286" w:rsidRPr="009D3286" w:rsidTr="009D3286">
        <w:trPr>
          <w:tblCellSpacing w:w="15" w:type="dxa"/>
        </w:trPr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«Опасные ситуации на воде» 11 </w:t>
            </w:r>
            <w:proofErr w:type="spellStart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9D3286" w:rsidRPr="009D3286" w:rsidTr="009D3286">
        <w:trPr>
          <w:tblCellSpacing w:w="15" w:type="dxa"/>
        </w:trPr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поведения на водоемах» 6 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беседа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9D3286" w:rsidRPr="009D3286" w:rsidTr="009D3286">
        <w:trPr>
          <w:tblCellSpacing w:w="15" w:type="dxa"/>
        </w:trPr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 «Правила поведения на воде»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16 чел</w:t>
            </w:r>
          </w:p>
        </w:tc>
      </w:tr>
      <w:tr w:rsidR="009D3286" w:rsidRPr="009D3286" w:rsidTr="009D3286">
        <w:trPr>
          <w:tblCellSpacing w:w="15" w:type="dxa"/>
        </w:trPr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водоемах в зимний период»  1 класс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Составление  памятки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9D3286" w:rsidRPr="009D3286" w:rsidTr="009D3286">
        <w:trPr>
          <w:tblCellSpacing w:w="15" w:type="dxa"/>
        </w:trPr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«Оказание помощи </w:t>
            </w:r>
            <w:proofErr w:type="gramStart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терпящим</w:t>
            </w:r>
            <w:proofErr w:type="gramEnd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 бедствие на воде»  8 класс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Урок – презентация ОБЖ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13 чел.</w:t>
            </w:r>
          </w:p>
        </w:tc>
      </w:tr>
      <w:tr w:rsidR="009D3286" w:rsidRPr="009D3286" w:rsidTr="009D3286">
        <w:trPr>
          <w:tblCellSpacing w:w="15" w:type="dxa"/>
        </w:trPr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 на водоемах зимой» 3 </w:t>
            </w:r>
            <w:proofErr w:type="spellStart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</w:tr>
      <w:tr w:rsidR="009D3286" w:rsidRPr="009D3286" w:rsidTr="009D3286">
        <w:trPr>
          <w:tblCellSpacing w:w="15" w:type="dxa"/>
        </w:trPr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«Позаботься о безопасности друга»  6 </w:t>
            </w:r>
            <w:proofErr w:type="spellStart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бкл</w:t>
            </w:r>
            <w:proofErr w:type="spellEnd"/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286" w:rsidRPr="009D3286" w:rsidRDefault="009D3286" w:rsidP="009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D328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9D3286" w:rsidRPr="009D3286" w:rsidRDefault="009D3286" w:rsidP="009D3286">
      <w:pPr>
        <w:rPr>
          <w:rFonts w:ascii="Times New Roman" w:hAnsi="Times New Roman" w:cs="Times New Roman"/>
          <w:sz w:val="28"/>
          <w:szCs w:val="28"/>
        </w:rPr>
      </w:pPr>
      <w:r w:rsidRPr="009D3286">
        <w:rPr>
          <w:rFonts w:ascii="Times New Roman" w:hAnsi="Times New Roman" w:cs="Times New Roman"/>
          <w:sz w:val="28"/>
          <w:szCs w:val="28"/>
        </w:rPr>
        <w:t> </w:t>
      </w:r>
    </w:p>
    <w:p w:rsidR="00771DB5" w:rsidRPr="009D3286" w:rsidRDefault="00771DB5">
      <w:pPr>
        <w:rPr>
          <w:rFonts w:ascii="Times New Roman" w:hAnsi="Times New Roman" w:cs="Times New Roman"/>
          <w:sz w:val="28"/>
          <w:szCs w:val="28"/>
        </w:rPr>
      </w:pPr>
    </w:p>
    <w:sectPr w:rsidR="00771DB5" w:rsidRPr="009D3286" w:rsidSect="0077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3286"/>
    <w:rsid w:val="00243155"/>
    <w:rsid w:val="005B1DC1"/>
    <w:rsid w:val="00771DB5"/>
    <w:rsid w:val="009D3286"/>
    <w:rsid w:val="00A631B4"/>
    <w:rsid w:val="00B011D1"/>
    <w:rsid w:val="00BE349D"/>
    <w:rsid w:val="00E5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9D"/>
    <w:pPr>
      <w:spacing w:after="160" w:line="259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49D"/>
    <w:rPr>
      <w:b/>
      <w:bCs/>
    </w:rPr>
  </w:style>
  <w:style w:type="paragraph" w:styleId="a4">
    <w:name w:val="No Spacing"/>
    <w:uiPriority w:val="1"/>
    <w:qFormat/>
    <w:rsid w:val="00BE3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D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32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680</Words>
  <Characters>3881</Characters>
  <Application>Microsoft Office Word</Application>
  <DocSecurity>0</DocSecurity>
  <Lines>32</Lines>
  <Paragraphs>9</Paragraphs>
  <ScaleCrop>false</ScaleCrop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2019-05-23T13:11:00Z</dcterms:created>
  <dcterms:modified xsi:type="dcterms:W3CDTF">2019-05-23T13:28:00Z</dcterms:modified>
</cp:coreProperties>
</file>